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33" w:rsidRDefault="00930033" w:rsidP="00930033">
      <w:pPr>
        <w:pStyle w:val="a6"/>
        <w:ind w:left="-720"/>
        <w:rPr>
          <w:b/>
          <w:sz w:val="24"/>
        </w:rPr>
      </w:pPr>
      <w:r>
        <w:rPr>
          <w:b/>
          <w:sz w:val="24"/>
        </w:rPr>
        <w:t xml:space="preserve">ФГБОУ ВО «ХГУ им. Н.Ф. Катанова» объявляет конкурс претендентов </w:t>
      </w:r>
    </w:p>
    <w:p w:rsidR="00930033" w:rsidRDefault="00930033" w:rsidP="00930033">
      <w:pPr>
        <w:pStyle w:val="a6"/>
        <w:ind w:left="-720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преподавателей колледжей: </w:t>
      </w:r>
    </w:p>
    <w:p w:rsidR="00930033" w:rsidRDefault="00930033" w:rsidP="00930033">
      <w:pPr>
        <w:pStyle w:val="a6"/>
        <w:ind w:left="-720"/>
        <w:rPr>
          <w:b/>
          <w:sz w:val="24"/>
        </w:rPr>
      </w:pPr>
    </w:p>
    <w:p w:rsidR="00930033" w:rsidRPr="00FB37B5" w:rsidRDefault="00930033" w:rsidP="0093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7B5">
        <w:rPr>
          <w:rFonts w:ascii="Times New Roman" w:hAnsi="Times New Roman" w:cs="Times New Roman"/>
          <w:sz w:val="24"/>
          <w:szCs w:val="24"/>
          <w:u w:val="single"/>
        </w:rPr>
        <w:t>Квалификационные требования к должности преподавателя: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(Приказ Министерства здравоохранения и социального развития Российской Федерации от 26 августа 2010. № 761н)</w:t>
      </w:r>
    </w:p>
    <w:p w:rsidR="00DA1F9D" w:rsidRPr="00FB37B5" w:rsidRDefault="00DA1F9D" w:rsidP="00DA1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A3B" w:rsidRPr="00FB37B5" w:rsidRDefault="00D03735" w:rsidP="00FD1A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B5">
        <w:rPr>
          <w:rFonts w:ascii="Times New Roman" w:hAnsi="Times New Roman" w:cs="Times New Roman"/>
          <w:b/>
          <w:sz w:val="24"/>
          <w:szCs w:val="24"/>
        </w:rPr>
        <w:t>К</w:t>
      </w:r>
      <w:r w:rsidR="00FD1A3B" w:rsidRPr="00FB37B5">
        <w:rPr>
          <w:rFonts w:ascii="Times New Roman" w:hAnsi="Times New Roman" w:cs="Times New Roman"/>
          <w:b/>
          <w:sz w:val="24"/>
          <w:szCs w:val="24"/>
        </w:rPr>
        <w:t>олледжа</w:t>
      </w:r>
      <w:r w:rsidRPr="00FB37B5">
        <w:rPr>
          <w:rFonts w:ascii="Times New Roman" w:hAnsi="Times New Roman" w:cs="Times New Roman"/>
          <w:b/>
          <w:sz w:val="24"/>
          <w:szCs w:val="24"/>
        </w:rPr>
        <w:t xml:space="preserve"> педагогического образования, информатики и права</w:t>
      </w:r>
      <w:r w:rsidR="00FD1A3B" w:rsidRPr="00FB37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A3B" w:rsidRPr="00FB37B5" w:rsidRDefault="00FD1A3B" w:rsidP="00FD1A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B5">
        <w:rPr>
          <w:rFonts w:ascii="Times New Roman" w:hAnsi="Times New Roman" w:cs="Times New Roman"/>
          <w:b/>
          <w:sz w:val="24"/>
          <w:szCs w:val="24"/>
        </w:rPr>
        <w:t xml:space="preserve">Института </w:t>
      </w:r>
      <w:r w:rsidR="00D03735" w:rsidRPr="00FB37B5">
        <w:rPr>
          <w:rFonts w:ascii="Times New Roman" w:hAnsi="Times New Roman" w:cs="Times New Roman"/>
          <w:b/>
          <w:sz w:val="24"/>
          <w:szCs w:val="24"/>
        </w:rPr>
        <w:t>непрерывного педагоги</w:t>
      </w:r>
      <w:r w:rsidR="00CF0618" w:rsidRPr="00FB37B5">
        <w:rPr>
          <w:rFonts w:ascii="Times New Roman" w:hAnsi="Times New Roman" w:cs="Times New Roman"/>
          <w:b/>
          <w:sz w:val="24"/>
          <w:szCs w:val="24"/>
        </w:rPr>
        <w:t>ческого образования</w:t>
      </w:r>
    </w:p>
    <w:p w:rsidR="00532B0C" w:rsidRPr="00FB37B5" w:rsidRDefault="00532B0C" w:rsidP="008942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2C1" w:rsidRPr="00FB37B5" w:rsidRDefault="008942C1" w:rsidP="008942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7B5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Общеобразовательные дисциплины</w:t>
      </w:r>
    </w:p>
    <w:p w:rsidR="00532B0C" w:rsidRPr="00FB37B5" w:rsidRDefault="00532B0C" w:rsidP="00532B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37B5">
        <w:rPr>
          <w:rFonts w:ascii="Times New Roman" w:hAnsi="Times New Roman" w:cs="Times New Roman"/>
          <w:sz w:val="24"/>
          <w:szCs w:val="24"/>
        </w:rPr>
        <w:t xml:space="preserve">- для преподавания </w:t>
      </w:r>
      <w:r w:rsidR="00A566EB" w:rsidRPr="00FB37B5">
        <w:rPr>
          <w:rFonts w:ascii="Times New Roman" w:hAnsi="Times New Roman" w:cs="Times New Roman"/>
          <w:sz w:val="24"/>
          <w:szCs w:val="24"/>
        </w:rPr>
        <w:t xml:space="preserve">дисциплины «Иностранный язык (английский)» </w:t>
      </w:r>
      <w:r w:rsidRPr="00FB37B5">
        <w:rPr>
          <w:rFonts w:ascii="Times New Roman" w:hAnsi="Times New Roman" w:cs="Times New Roman"/>
          <w:sz w:val="24"/>
          <w:szCs w:val="24"/>
        </w:rPr>
        <w:t xml:space="preserve">- </w:t>
      </w:r>
      <w:r w:rsidR="00656B55" w:rsidRPr="00FB37B5">
        <w:rPr>
          <w:rFonts w:ascii="Times New Roman" w:hAnsi="Times New Roman" w:cs="Times New Roman"/>
          <w:sz w:val="24"/>
          <w:szCs w:val="24"/>
        </w:rPr>
        <w:t>1 ставка;</w:t>
      </w:r>
    </w:p>
    <w:p w:rsidR="00656B55" w:rsidRPr="00FB37B5" w:rsidRDefault="00656B55" w:rsidP="00532B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37B5">
        <w:rPr>
          <w:rFonts w:ascii="Times New Roman" w:hAnsi="Times New Roman" w:cs="Times New Roman"/>
          <w:sz w:val="24"/>
          <w:szCs w:val="24"/>
        </w:rPr>
        <w:t xml:space="preserve">- </w:t>
      </w:r>
      <w:r w:rsidRPr="00FB37B5">
        <w:rPr>
          <w:rFonts w:ascii="Times New Roman" w:hAnsi="Times New Roman" w:cs="Times New Roman"/>
          <w:sz w:val="24"/>
          <w:szCs w:val="24"/>
        </w:rPr>
        <w:t>для преподавания дисциплины</w:t>
      </w:r>
      <w:r w:rsidRPr="00FB37B5">
        <w:rPr>
          <w:rFonts w:ascii="Times New Roman" w:hAnsi="Times New Roman" w:cs="Times New Roman"/>
          <w:sz w:val="24"/>
          <w:szCs w:val="24"/>
        </w:rPr>
        <w:t xml:space="preserve"> «Информатика» - 1 ставка;</w:t>
      </w:r>
    </w:p>
    <w:p w:rsidR="0022664C" w:rsidRPr="00FB37B5" w:rsidRDefault="0022664C" w:rsidP="002266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37B5">
        <w:rPr>
          <w:rFonts w:ascii="Times New Roman" w:hAnsi="Times New Roman" w:cs="Times New Roman"/>
          <w:sz w:val="24"/>
          <w:szCs w:val="24"/>
        </w:rPr>
        <w:t>- для преподавания дисциплины «</w:t>
      </w:r>
      <w:r w:rsidRPr="00FB37B5">
        <w:rPr>
          <w:rFonts w:ascii="Times New Roman" w:hAnsi="Times New Roman" w:cs="Times New Roman"/>
          <w:sz w:val="24"/>
          <w:szCs w:val="24"/>
        </w:rPr>
        <w:t>математи</w:t>
      </w:r>
      <w:r w:rsidRPr="00FB37B5">
        <w:rPr>
          <w:rFonts w:ascii="Times New Roman" w:hAnsi="Times New Roman" w:cs="Times New Roman"/>
          <w:sz w:val="24"/>
          <w:szCs w:val="24"/>
        </w:rPr>
        <w:t>ка» - 1 ставка</w:t>
      </w:r>
      <w:r w:rsidRPr="00FB37B5">
        <w:rPr>
          <w:rFonts w:ascii="Times New Roman" w:hAnsi="Times New Roman" w:cs="Times New Roman"/>
          <w:sz w:val="24"/>
          <w:szCs w:val="24"/>
        </w:rPr>
        <w:t>.</w:t>
      </w:r>
    </w:p>
    <w:p w:rsidR="0022664C" w:rsidRPr="00FB37B5" w:rsidRDefault="0022664C" w:rsidP="002266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664C" w:rsidRPr="00FB37B5" w:rsidRDefault="0022664C" w:rsidP="002266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7B5">
        <w:rPr>
          <w:rFonts w:ascii="Times New Roman" w:hAnsi="Times New Roman" w:cs="Times New Roman"/>
          <w:b/>
          <w:sz w:val="24"/>
          <w:szCs w:val="24"/>
          <w:u w:val="single"/>
        </w:rPr>
        <w:t>Специальности 09.02.06 «Сетевое и системное администриро</w:t>
      </w:r>
      <w:r w:rsidR="00A211A1" w:rsidRPr="00FB37B5">
        <w:rPr>
          <w:rFonts w:ascii="Times New Roman" w:hAnsi="Times New Roman" w:cs="Times New Roman"/>
          <w:b/>
          <w:sz w:val="24"/>
          <w:szCs w:val="24"/>
          <w:u w:val="single"/>
        </w:rPr>
        <w:t>вание», 09.02.07 «Информационные системы и программирование» (Топ-50)</w:t>
      </w:r>
    </w:p>
    <w:p w:rsidR="0022664C" w:rsidRPr="00FB37B5" w:rsidRDefault="0022664C" w:rsidP="002266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37B5">
        <w:rPr>
          <w:rFonts w:ascii="Times New Roman" w:hAnsi="Times New Roman" w:cs="Times New Roman"/>
          <w:sz w:val="24"/>
          <w:szCs w:val="24"/>
        </w:rPr>
        <w:t xml:space="preserve">- для преподавания </w:t>
      </w:r>
      <w:r w:rsidR="00864B3B" w:rsidRPr="00FB37B5">
        <w:rPr>
          <w:rFonts w:ascii="Times New Roman" w:hAnsi="Times New Roman" w:cs="Times New Roman"/>
          <w:sz w:val="24"/>
          <w:szCs w:val="24"/>
        </w:rPr>
        <w:t>и</w:t>
      </w:r>
      <w:r w:rsidRPr="00FB37B5">
        <w:rPr>
          <w:rFonts w:ascii="Times New Roman" w:hAnsi="Times New Roman" w:cs="Times New Roman"/>
          <w:sz w:val="24"/>
          <w:szCs w:val="24"/>
        </w:rPr>
        <w:t>н</w:t>
      </w:r>
      <w:r w:rsidR="00A211A1" w:rsidRPr="00FB37B5">
        <w:rPr>
          <w:rFonts w:ascii="Times New Roman" w:hAnsi="Times New Roman" w:cs="Times New Roman"/>
          <w:sz w:val="24"/>
          <w:szCs w:val="24"/>
        </w:rPr>
        <w:t>формационны</w:t>
      </w:r>
      <w:r w:rsidR="00864B3B" w:rsidRPr="00FB37B5">
        <w:rPr>
          <w:rFonts w:ascii="Times New Roman" w:hAnsi="Times New Roman" w:cs="Times New Roman"/>
          <w:sz w:val="24"/>
          <w:szCs w:val="24"/>
        </w:rPr>
        <w:t>х</w:t>
      </w:r>
      <w:r w:rsidR="00A211A1" w:rsidRPr="00FB37B5">
        <w:rPr>
          <w:rFonts w:ascii="Times New Roman" w:hAnsi="Times New Roman" w:cs="Times New Roman"/>
          <w:sz w:val="24"/>
          <w:szCs w:val="24"/>
        </w:rPr>
        <w:t xml:space="preserve"> дис</w:t>
      </w:r>
      <w:r w:rsidR="00864B3B" w:rsidRPr="00FB37B5">
        <w:rPr>
          <w:rFonts w:ascii="Times New Roman" w:hAnsi="Times New Roman" w:cs="Times New Roman"/>
          <w:sz w:val="24"/>
          <w:szCs w:val="24"/>
        </w:rPr>
        <w:t>циплин</w:t>
      </w:r>
      <w:r w:rsidRPr="00FB37B5">
        <w:rPr>
          <w:rFonts w:ascii="Times New Roman" w:hAnsi="Times New Roman" w:cs="Times New Roman"/>
          <w:sz w:val="24"/>
          <w:szCs w:val="24"/>
        </w:rPr>
        <w:t xml:space="preserve"> - </w:t>
      </w:r>
      <w:r w:rsidR="00864B3B" w:rsidRPr="00FB37B5">
        <w:rPr>
          <w:rFonts w:ascii="Times New Roman" w:hAnsi="Times New Roman" w:cs="Times New Roman"/>
          <w:sz w:val="24"/>
          <w:szCs w:val="24"/>
        </w:rPr>
        <w:t>0,5</w:t>
      </w:r>
      <w:r w:rsidRPr="00FB37B5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864B3B" w:rsidRPr="00FB37B5">
        <w:rPr>
          <w:rFonts w:ascii="Times New Roman" w:hAnsi="Times New Roman" w:cs="Times New Roman"/>
          <w:sz w:val="24"/>
          <w:szCs w:val="24"/>
        </w:rPr>
        <w:t>и</w:t>
      </w:r>
      <w:r w:rsidRPr="00FB37B5">
        <w:rPr>
          <w:rFonts w:ascii="Times New Roman" w:hAnsi="Times New Roman" w:cs="Times New Roman"/>
          <w:sz w:val="24"/>
          <w:szCs w:val="24"/>
        </w:rPr>
        <w:t>;</w:t>
      </w:r>
    </w:p>
    <w:p w:rsidR="00656B55" w:rsidRPr="00FB37B5" w:rsidRDefault="00656B55" w:rsidP="00532B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1728" w:rsidRPr="00FB37B5" w:rsidRDefault="00961728" w:rsidP="009617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7B5">
        <w:rPr>
          <w:rFonts w:ascii="Times New Roman" w:hAnsi="Times New Roman" w:cs="Times New Roman"/>
          <w:b/>
          <w:sz w:val="24"/>
          <w:szCs w:val="24"/>
          <w:u w:val="single"/>
        </w:rPr>
        <w:t>Специальност</w:t>
      </w:r>
      <w:r w:rsidR="00FB37B5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bookmarkStart w:id="0" w:name="_GoBack"/>
      <w:bookmarkEnd w:id="0"/>
      <w:r w:rsidRPr="00FB3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B37B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B37B5">
        <w:rPr>
          <w:rFonts w:ascii="Times New Roman" w:hAnsi="Times New Roman" w:cs="Times New Roman"/>
          <w:b/>
          <w:sz w:val="24"/>
          <w:szCs w:val="24"/>
          <w:u w:val="single"/>
        </w:rPr>
        <w:t>0.02.0</w:t>
      </w:r>
      <w:r w:rsidRPr="00FB37B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B3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Pr="00FB37B5">
        <w:rPr>
          <w:rFonts w:ascii="Times New Roman" w:hAnsi="Times New Roman" w:cs="Times New Roman"/>
          <w:b/>
          <w:sz w:val="24"/>
          <w:szCs w:val="24"/>
          <w:u w:val="single"/>
        </w:rPr>
        <w:t>Право и организация социального обеспечения</w:t>
      </w:r>
      <w:r w:rsidRPr="00FB37B5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961728" w:rsidRPr="00FB37B5" w:rsidRDefault="00961728" w:rsidP="009617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37B5">
        <w:rPr>
          <w:rFonts w:ascii="Times New Roman" w:hAnsi="Times New Roman" w:cs="Times New Roman"/>
          <w:sz w:val="24"/>
          <w:szCs w:val="24"/>
        </w:rPr>
        <w:t xml:space="preserve">- для преподавания </w:t>
      </w:r>
      <w:r w:rsidRPr="00FB37B5">
        <w:rPr>
          <w:rFonts w:ascii="Times New Roman" w:hAnsi="Times New Roman" w:cs="Times New Roman"/>
          <w:sz w:val="24"/>
          <w:szCs w:val="24"/>
        </w:rPr>
        <w:t>правовы</w:t>
      </w:r>
      <w:r w:rsidRPr="00FB37B5">
        <w:rPr>
          <w:rFonts w:ascii="Times New Roman" w:hAnsi="Times New Roman" w:cs="Times New Roman"/>
          <w:sz w:val="24"/>
          <w:szCs w:val="24"/>
        </w:rPr>
        <w:t>х дисциплин - 0,</w:t>
      </w:r>
      <w:r w:rsidRPr="00FB37B5">
        <w:rPr>
          <w:rFonts w:ascii="Times New Roman" w:hAnsi="Times New Roman" w:cs="Times New Roman"/>
          <w:sz w:val="24"/>
          <w:szCs w:val="24"/>
        </w:rPr>
        <w:t>2</w:t>
      </w:r>
      <w:r w:rsidRPr="00FB37B5">
        <w:rPr>
          <w:rFonts w:ascii="Times New Roman" w:hAnsi="Times New Roman" w:cs="Times New Roman"/>
          <w:sz w:val="24"/>
          <w:szCs w:val="24"/>
        </w:rPr>
        <w:t>5 ставки;</w:t>
      </w:r>
    </w:p>
    <w:p w:rsidR="00961728" w:rsidRPr="00FB37B5" w:rsidRDefault="00961728" w:rsidP="009617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37B5">
        <w:rPr>
          <w:rFonts w:ascii="Times New Roman" w:hAnsi="Times New Roman" w:cs="Times New Roman"/>
          <w:sz w:val="24"/>
          <w:szCs w:val="24"/>
        </w:rPr>
        <w:t xml:space="preserve">- для преподавания </w:t>
      </w:r>
      <w:r w:rsidRPr="00FB37B5">
        <w:rPr>
          <w:rFonts w:ascii="Times New Roman" w:hAnsi="Times New Roman" w:cs="Times New Roman"/>
          <w:sz w:val="24"/>
          <w:szCs w:val="24"/>
        </w:rPr>
        <w:t>экономических</w:t>
      </w:r>
      <w:r w:rsidRPr="00FB37B5">
        <w:rPr>
          <w:rFonts w:ascii="Times New Roman" w:hAnsi="Times New Roman" w:cs="Times New Roman"/>
          <w:sz w:val="24"/>
          <w:szCs w:val="24"/>
        </w:rPr>
        <w:t xml:space="preserve"> дисциплин - 0,25 ставки;</w:t>
      </w:r>
    </w:p>
    <w:p w:rsidR="00961728" w:rsidRPr="00FB37B5" w:rsidRDefault="00961728" w:rsidP="00532B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0AF9" w:rsidRPr="00FB37B5" w:rsidRDefault="00FD1A3B" w:rsidP="005A0AF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7B5">
        <w:rPr>
          <w:rFonts w:ascii="Times New Roman" w:hAnsi="Times New Roman" w:cs="Times New Roman"/>
          <w:b/>
          <w:sz w:val="24"/>
          <w:szCs w:val="24"/>
          <w:u w:val="single"/>
        </w:rPr>
        <w:t>Дата и место проведения конкурса</w:t>
      </w:r>
      <w:r w:rsidRPr="00FB37B5">
        <w:rPr>
          <w:rFonts w:ascii="Times New Roman" w:hAnsi="Times New Roman" w:cs="Times New Roman"/>
          <w:sz w:val="24"/>
          <w:szCs w:val="24"/>
        </w:rPr>
        <w:t xml:space="preserve">: заседание ученого совета института </w:t>
      </w:r>
      <w:r w:rsidR="00291E69" w:rsidRPr="00FB37B5">
        <w:rPr>
          <w:rFonts w:ascii="Times New Roman" w:hAnsi="Times New Roman" w:cs="Times New Roman"/>
          <w:sz w:val="24"/>
          <w:szCs w:val="24"/>
        </w:rPr>
        <w:t xml:space="preserve">непрерывного педагогического образования </w:t>
      </w:r>
      <w:r w:rsidRPr="00FB37B5">
        <w:rPr>
          <w:rFonts w:ascii="Times New Roman" w:hAnsi="Times New Roman" w:cs="Times New Roman"/>
          <w:sz w:val="24"/>
          <w:szCs w:val="24"/>
        </w:rPr>
        <w:t>состоится 2</w:t>
      </w:r>
      <w:r w:rsidR="00291E69" w:rsidRPr="00FB37B5">
        <w:rPr>
          <w:rFonts w:ascii="Times New Roman" w:hAnsi="Times New Roman" w:cs="Times New Roman"/>
          <w:sz w:val="24"/>
          <w:szCs w:val="24"/>
        </w:rPr>
        <w:t>4</w:t>
      </w:r>
      <w:r w:rsidRPr="00FB37B5">
        <w:rPr>
          <w:rFonts w:ascii="Times New Roman" w:hAnsi="Times New Roman" w:cs="Times New Roman"/>
          <w:sz w:val="24"/>
          <w:szCs w:val="24"/>
        </w:rPr>
        <w:t xml:space="preserve"> </w:t>
      </w:r>
      <w:r w:rsidR="00291E69" w:rsidRPr="00FB37B5">
        <w:rPr>
          <w:rFonts w:ascii="Times New Roman" w:hAnsi="Times New Roman" w:cs="Times New Roman"/>
          <w:sz w:val="24"/>
          <w:szCs w:val="24"/>
        </w:rPr>
        <w:t>янва</w:t>
      </w:r>
      <w:r w:rsidR="006E07FE" w:rsidRPr="00FB37B5">
        <w:rPr>
          <w:rFonts w:ascii="Times New Roman" w:hAnsi="Times New Roman" w:cs="Times New Roman"/>
          <w:sz w:val="24"/>
          <w:szCs w:val="24"/>
        </w:rPr>
        <w:t>ря</w:t>
      </w:r>
      <w:r w:rsidRPr="00FB37B5">
        <w:rPr>
          <w:rFonts w:ascii="Times New Roman" w:hAnsi="Times New Roman" w:cs="Times New Roman"/>
          <w:sz w:val="24"/>
          <w:szCs w:val="24"/>
        </w:rPr>
        <w:t xml:space="preserve"> 202</w:t>
      </w:r>
      <w:r w:rsidR="00291E69" w:rsidRPr="00FB37B5">
        <w:rPr>
          <w:rFonts w:ascii="Times New Roman" w:hAnsi="Times New Roman" w:cs="Times New Roman"/>
          <w:sz w:val="24"/>
          <w:szCs w:val="24"/>
        </w:rPr>
        <w:t>4</w:t>
      </w:r>
      <w:r w:rsidRPr="00FB37B5">
        <w:rPr>
          <w:rFonts w:ascii="Times New Roman" w:hAnsi="Times New Roman" w:cs="Times New Roman"/>
          <w:sz w:val="24"/>
          <w:szCs w:val="24"/>
        </w:rPr>
        <w:t xml:space="preserve"> г., </w:t>
      </w:r>
      <w:r w:rsidR="005A0AF9" w:rsidRPr="00FB37B5">
        <w:rPr>
          <w:rFonts w:ascii="Times New Roman" w:hAnsi="Times New Roman" w:cs="Times New Roman"/>
          <w:sz w:val="24"/>
          <w:szCs w:val="24"/>
        </w:rPr>
        <w:t xml:space="preserve">учебный корпус № 3 (пр. Ленина, 92, литера А4), аудитория № 107, начало </w:t>
      </w:r>
      <w:proofErr w:type="gramStart"/>
      <w:r w:rsidR="005A0AF9" w:rsidRPr="00FB37B5">
        <w:rPr>
          <w:rFonts w:ascii="Times New Roman" w:hAnsi="Times New Roman" w:cs="Times New Roman"/>
          <w:sz w:val="24"/>
          <w:szCs w:val="24"/>
        </w:rPr>
        <w:t>заседания  в</w:t>
      </w:r>
      <w:proofErr w:type="gramEnd"/>
      <w:r w:rsidR="005A0AF9" w:rsidRPr="00FB37B5">
        <w:rPr>
          <w:rFonts w:ascii="Times New Roman" w:hAnsi="Times New Roman" w:cs="Times New Roman"/>
          <w:sz w:val="24"/>
          <w:szCs w:val="24"/>
        </w:rPr>
        <w:t xml:space="preserve"> 13-00 часов.</w:t>
      </w:r>
    </w:p>
    <w:p w:rsidR="005A0AF9" w:rsidRPr="00FB37B5" w:rsidRDefault="005A0AF9" w:rsidP="005A0AF9">
      <w:pPr>
        <w:pStyle w:val="msonormalbullet2gif"/>
        <w:spacing w:before="0" w:beforeAutospacing="0" w:after="0" w:afterAutospacing="0"/>
        <w:ind w:right="-1"/>
        <w:contextualSpacing/>
        <w:jc w:val="both"/>
      </w:pPr>
      <w:r w:rsidRPr="00FB37B5">
        <w:t>Дата и место проведения конкурса могут быть уточнены.</w:t>
      </w:r>
    </w:p>
    <w:p w:rsidR="005A0AF9" w:rsidRPr="00FB37B5" w:rsidRDefault="005A0AF9" w:rsidP="005A0AF9">
      <w:pPr>
        <w:pStyle w:val="msonormalbullet2gif"/>
        <w:spacing w:before="0" w:beforeAutospacing="0" w:after="0" w:afterAutospacing="0"/>
        <w:contextualSpacing/>
        <w:jc w:val="both"/>
      </w:pPr>
      <w:r w:rsidRPr="00FB37B5">
        <w:t>Срок приема заявлений – по 2</w:t>
      </w:r>
      <w:r w:rsidRPr="00FB37B5">
        <w:t>4</w:t>
      </w:r>
      <w:r w:rsidRPr="00FB37B5">
        <w:t xml:space="preserve"> </w:t>
      </w:r>
      <w:r w:rsidRPr="00FB37B5">
        <w:t>декабр</w:t>
      </w:r>
      <w:r w:rsidRPr="00FB37B5">
        <w:t xml:space="preserve">я 2023 года </w:t>
      </w:r>
    </w:p>
    <w:p w:rsidR="005A0AF9" w:rsidRPr="00FB37B5" w:rsidRDefault="005A0AF9" w:rsidP="005A0AF9">
      <w:pPr>
        <w:pStyle w:val="msonormalbullet2gif"/>
        <w:spacing w:before="0" w:beforeAutospacing="0" w:after="0" w:afterAutospacing="0"/>
        <w:contextualSpacing/>
        <w:jc w:val="both"/>
      </w:pPr>
      <w:r w:rsidRPr="00FB37B5"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FB37B5">
          <w:t>655017 г</w:t>
        </w:r>
      </w:smartTag>
      <w:r w:rsidRPr="00FB37B5">
        <w:t xml:space="preserve">. Абакан, пр. Ленина, 92 (административный корпус), каб.101 (начальник управления кадрами), тел (3902) 23-87-78, 24-30-18  </w:t>
      </w:r>
    </w:p>
    <w:p w:rsidR="005A0AF9" w:rsidRPr="00FB37B5" w:rsidRDefault="005A0AF9" w:rsidP="005A0AF9">
      <w:pPr>
        <w:pStyle w:val="msonormalbullet2gif"/>
        <w:spacing w:before="0" w:beforeAutospacing="0" w:after="0" w:afterAutospacing="0"/>
        <w:contextualSpacing/>
        <w:jc w:val="both"/>
      </w:pPr>
    </w:p>
    <w:sectPr w:rsidR="005A0AF9" w:rsidRPr="00FB37B5" w:rsidSect="00930033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306C7"/>
    <w:multiLevelType w:val="hybridMultilevel"/>
    <w:tmpl w:val="6B644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64"/>
    <w:rsid w:val="000116B8"/>
    <w:rsid w:val="00025A16"/>
    <w:rsid w:val="000269A2"/>
    <w:rsid w:val="00052927"/>
    <w:rsid w:val="00076347"/>
    <w:rsid w:val="00077585"/>
    <w:rsid w:val="000A2BE0"/>
    <w:rsid w:val="000A639A"/>
    <w:rsid w:val="000B5200"/>
    <w:rsid w:val="000B5C7E"/>
    <w:rsid w:val="000C25AE"/>
    <w:rsid w:val="000E515C"/>
    <w:rsid w:val="00106AB0"/>
    <w:rsid w:val="00113C93"/>
    <w:rsid w:val="00135016"/>
    <w:rsid w:val="00142AD1"/>
    <w:rsid w:val="00142B60"/>
    <w:rsid w:val="00146EF4"/>
    <w:rsid w:val="00150976"/>
    <w:rsid w:val="001810D8"/>
    <w:rsid w:val="0018378C"/>
    <w:rsid w:val="001852CB"/>
    <w:rsid w:val="00193376"/>
    <w:rsid w:val="001B7909"/>
    <w:rsid w:val="001C7801"/>
    <w:rsid w:val="001D1A37"/>
    <w:rsid w:val="001D6A99"/>
    <w:rsid w:val="00222A63"/>
    <w:rsid w:val="0022664C"/>
    <w:rsid w:val="00235E0D"/>
    <w:rsid w:val="0025460D"/>
    <w:rsid w:val="00265487"/>
    <w:rsid w:val="00272896"/>
    <w:rsid w:val="00290D58"/>
    <w:rsid w:val="002916E8"/>
    <w:rsid w:val="00291E69"/>
    <w:rsid w:val="002A2D9E"/>
    <w:rsid w:val="002B4C0D"/>
    <w:rsid w:val="002B6F34"/>
    <w:rsid w:val="002C16F5"/>
    <w:rsid w:val="002C28C5"/>
    <w:rsid w:val="002D3194"/>
    <w:rsid w:val="002D3AD7"/>
    <w:rsid w:val="002D5EFB"/>
    <w:rsid w:val="002E4160"/>
    <w:rsid w:val="002E4F08"/>
    <w:rsid w:val="002F1AD7"/>
    <w:rsid w:val="002F55BC"/>
    <w:rsid w:val="002F77EC"/>
    <w:rsid w:val="003221E1"/>
    <w:rsid w:val="00325D64"/>
    <w:rsid w:val="00327FD8"/>
    <w:rsid w:val="003310E9"/>
    <w:rsid w:val="0033471F"/>
    <w:rsid w:val="003402A7"/>
    <w:rsid w:val="0034459E"/>
    <w:rsid w:val="00350372"/>
    <w:rsid w:val="00350B27"/>
    <w:rsid w:val="00365A70"/>
    <w:rsid w:val="00367C3C"/>
    <w:rsid w:val="00370EA6"/>
    <w:rsid w:val="003816F0"/>
    <w:rsid w:val="0038502F"/>
    <w:rsid w:val="003F6475"/>
    <w:rsid w:val="004053F9"/>
    <w:rsid w:val="0041116A"/>
    <w:rsid w:val="00412C95"/>
    <w:rsid w:val="00422B7D"/>
    <w:rsid w:val="00424689"/>
    <w:rsid w:val="00461FC7"/>
    <w:rsid w:val="00466FB7"/>
    <w:rsid w:val="00476A5E"/>
    <w:rsid w:val="00481FAA"/>
    <w:rsid w:val="00490635"/>
    <w:rsid w:val="00490E92"/>
    <w:rsid w:val="004A239F"/>
    <w:rsid w:val="004B2859"/>
    <w:rsid w:val="004B780B"/>
    <w:rsid w:val="004C648A"/>
    <w:rsid w:val="004D6ACA"/>
    <w:rsid w:val="004E0ED6"/>
    <w:rsid w:val="004E2F96"/>
    <w:rsid w:val="004E7FF8"/>
    <w:rsid w:val="004F3B77"/>
    <w:rsid w:val="004F3B7A"/>
    <w:rsid w:val="0051421B"/>
    <w:rsid w:val="00523612"/>
    <w:rsid w:val="00532B0C"/>
    <w:rsid w:val="00544065"/>
    <w:rsid w:val="00552B02"/>
    <w:rsid w:val="00577474"/>
    <w:rsid w:val="00586867"/>
    <w:rsid w:val="005A0AF9"/>
    <w:rsid w:val="005B18BB"/>
    <w:rsid w:val="005B30EB"/>
    <w:rsid w:val="005C30CC"/>
    <w:rsid w:val="005D116F"/>
    <w:rsid w:val="005E6AAF"/>
    <w:rsid w:val="005F7022"/>
    <w:rsid w:val="0064112F"/>
    <w:rsid w:val="00654EE9"/>
    <w:rsid w:val="00656B55"/>
    <w:rsid w:val="00664DB6"/>
    <w:rsid w:val="0068024D"/>
    <w:rsid w:val="00681455"/>
    <w:rsid w:val="006875D9"/>
    <w:rsid w:val="00693B02"/>
    <w:rsid w:val="00694025"/>
    <w:rsid w:val="006B316F"/>
    <w:rsid w:val="006C7192"/>
    <w:rsid w:val="006D1A0E"/>
    <w:rsid w:val="006E07FE"/>
    <w:rsid w:val="006E2FE3"/>
    <w:rsid w:val="00702A56"/>
    <w:rsid w:val="00711F88"/>
    <w:rsid w:val="007323EF"/>
    <w:rsid w:val="00734C3A"/>
    <w:rsid w:val="00755F95"/>
    <w:rsid w:val="00775E48"/>
    <w:rsid w:val="00784157"/>
    <w:rsid w:val="007902A9"/>
    <w:rsid w:val="007A0BC6"/>
    <w:rsid w:val="007B09DD"/>
    <w:rsid w:val="007C028F"/>
    <w:rsid w:val="007D177F"/>
    <w:rsid w:val="007E210C"/>
    <w:rsid w:val="007E2941"/>
    <w:rsid w:val="0080300B"/>
    <w:rsid w:val="00807501"/>
    <w:rsid w:val="00833C17"/>
    <w:rsid w:val="00835C83"/>
    <w:rsid w:val="00841F05"/>
    <w:rsid w:val="00844217"/>
    <w:rsid w:val="00864B3B"/>
    <w:rsid w:val="008666D8"/>
    <w:rsid w:val="00874C67"/>
    <w:rsid w:val="00892CD4"/>
    <w:rsid w:val="008942C1"/>
    <w:rsid w:val="008949E2"/>
    <w:rsid w:val="008A1101"/>
    <w:rsid w:val="008A1C21"/>
    <w:rsid w:val="008F1A84"/>
    <w:rsid w:val="00930033"/>
    <w:rsid w:val="009452BF"/>
    <w:rsid w:val="00945863"/>
    <w:rsid w:val="00947BA0"/>
    <w:rsid w:val="00953454"/>
    <w:rsid w:val="00954B71"/>
    <w:rsid w:val="00957B38"/>
    <w:rsid w:val="00961728"/>
    <w:rsid w:val="00983B54"/>
    <w:rsid w:val="00985754"/>
    <w:rsid w:val="009A7CE6"/>
    <w:rsid w:val="009D5D69"/>
    <w:rsid w:val="009E39EE"/>
    <w:rsid w:val="009F530C"/>
    <w:rsid w:val="00A04F64"/>
    <w:rsid w:val="00A06172"/>
    <w:rsid w:val="00A211A1"/>
    <w:rsid w:val="00A26785"/>
    <w:rsid w:val="00A43338"/>
    <w:rsid w:val="00A46080"/>
    <w:rsid w:val="00A559D5"/>
    <w:rsid w:val="00A566EB"/>
    <w:rsid w:val="00A748DF"/>
    <w:rsid w:val="00A75973"/>
    <w:rsid w:val="00A95862"/>
    <w:rsid w:val="00AA2B20"/>
    <w:rsid w:val="00AA3F50"/>
    <w:rsid w:val="00AB180F"/>
    <w:rsid w:val="00AC06FD"/>
    <w:rsid w:val="00AC1CD7"/>
    <w:rsid w:val="00AE3F9A"/>
    <w:rsid w:val="00AE585E"/>
    <w:rsid w:val="00AF2496"/>
    <w:rsid w:val="00B25F73"/>
    <w:rsid w:val="00B339D8"/>
    <w:rsid w:val="00B532E1"/>
    <w:rsid w:val="00B7426A"/>
    <w:rsid w:val="00B80873"/>
    <w:rsid w:val="00B82B79"/>
    <w:rsid w:val="00B82D3A"/>
    <w:rsid w:val="00B86A5C"/>
    <w:rsid w:val="00B9666F"/>
    <w:rsid w:val="00BA0FE8"/>
    <w:rsid w:val="00BC1F6D"/>
    <w:rsid w:val="00BD0ADA"/>
    <w:rsid w:val="00BE3604"/>
    <w:rsid w:val="00BE415A"/>
    <w:rsid w:val="00BE7EA3"/>
    <w:rsid w:val="00BF3E29"/>
    <w:rsid w:val="00BF7EDE"/>
    <w:rsid w:val="00C03B24"/>
    <w:rsid w:val="00C03C3C"/>
    <w:rsid w:val="00C23FE6"/>
    <w:rsid w:val="00C37308"/>
    <w:rsid w:val="00C40929"/>
    <w:rsid w:val="00C61DE8"/>
    <w:rsid w:val="00C80F7E"/>
    <w:rsid w:val="00C81F8F"/>
    <w:rsid w:val="00C86EEC"/>
    <w:rsid w:val="00CB3969"/>
    <w:rsid w:val="00CC4C29"/>
    <w:rsid w:val="00CD299E"/>
    <w:rsid w:val="00CE3E4A"/>
    <w:rsid w:val="00CF0618"/>
    <w:rsid w:val="00CF401F"/>
    <w:rsid w:val="00CF6DF9"/>
    <w:rsid w:val="00CF701D"/>
    <w:rsid w:val="00D00404"/>
    <w:rsid w:val="00D03735"/>
    <w:rsid w:val="00D05333"/>
    <w:rsid w:val="00D33787"/>
    <w:rsid w:val="00D43B49"/>
    <w:rsid w:val="00D46F02"/>
    <w:rsid w:val="00D508D3"/>
    <w:rsid w:val="00D54135"/>
    <w:rsid w:val="00D75278"/>
    <w:rsid w:val="00D96D1E"/>
    <w:rsid w:val="00DA1F9D"/>
    <w:rsid w:val="00DA6751"/>
    <w:rsid w:val="00DB4547"/>
    <w:rsid w:val="00DE57F4"/>
    <w:rsid w:val="00DF5F68"/>
    <w:rsid w:val="00E010BD"/>
    <w:rsid w:val="00E01F3C"/>
    <w:rsid w:val="00E356D0"/>
    <w:rsid w:val="00E547B6"/>
    <w:rsid w:val="00E54865"/>
    <w:rsid w:val="00E572C2"/>
    <w:rsid w:val="00E60499"/>
    <w:rsid w:val="00E63CF9"/>
    <w:rsid w:val="00E66DA0"/>
    <w:rsid w:val="00E6754C"/>
    <w:rsid w:val="00E8096F"/>
    <w:rsid w:val="00E979A9"/>
    <w:rsid w:val="00EB5BA2"/>
    <w:rsid w:val="00EC2F96"/>
    <w:rsid w:val="00EC3478"/>
    <w:rsid w:val="00EC6C58"/>
    <w:rsid w:val="00EE5A88"/>
    <w:rsid w:val="00F20381"/>
    <w:rsid w:val="00F225A6"/>
    <w:rsid w:val="00F26E5A"/>
    <w:rsid w:val="00F36F6A"/>
    <w:rsid w:val="00F37D40"/>
    <w:rsid w:val="00F47072"/>
    <w:rsid w:val="00F82117"/>
    <w:rsid w:val="00FA3D11"/>
    <w:rsid w:val="00FB37B5"/>
    <w:rsid w:val="00FD05A3"/>
    <w:rsid w:val="00FD1A3B"/>
    <w:rsid w:val="00FD35B6"/>
    <w:rsid w:val="00FD3988"/>
    <w:rsid w:val="00FE1EEC"/>
    <w:rsid w:val="00FE40AE"/>
    <w:rsid w:val="00FF06A2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50680-E0FB-4095-8054-6195CBDE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BC1F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11F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11F8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11F88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unhideWhenUsed/>
    <w:rsid w:val="000A639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A639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1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B3D0-C720-43CD-9DAC-D95E129D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4</cp:revision>
  <cp:lastPrinted>2023-06-27T04:16:00Z</cp:lastPrinted>
  <dcterms:created xsi:type="dcterms:W3CDTF">2023-11-24T06:33:00Z</dcterms:created>
  <dcterms:modified xsi:type="dcterms:W3CDTF">2023-11-24T07:15:00Z</dcterms:modified>
</cp:coreProperties>
</file>